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4DC" w:rsidRDefault="00D15F04">
      <w:pPr>
        <w:pStyle w:val="Corpodetexto"/>
        <w:ind w:left="10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157598" cy="95697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7598" cy="95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4DC" w:rsidRDefault="00D124DC">
      <w:pPr>
        <w:pStyle w:val="Corpodetexto"/>
        <w:spacing w:before="7"/>
        <w:rPr>
          <w:sz w:val="6"/>
        </w:rPr>
      </w:pPr>
    </w:p>
    <w:p w:rsidR="001A6495" w:rsidRPr="001A6495" w:rsidRDefault="001A6495" w:rsidP="001A6495">
      <w:pPr>
        <w:jc w:val="center"/>
        <w:rPr>
          <w:b/>
          <w:sz w:val="28"/>
          <w:szCs w:val="28"/>
        </w:rPr>
      </w:pPr>
      <w:r w:rsidRPr="001A6495">
        <w:rPr>
          <w:b/>
          <w:sz w:val="28"/>
          <w:szCs w:val="28"/>
        </w:rPr>
        <w:t>EDITAL Nº 1</w:t>
      </w:r>
      <w:r w:rsidR="00281ED5">
        <w:rPr>
          <w:b/>
          <w:sz w:val="28"/>
          <w:szCs w:val="28"/>
        </w:rPr>
        <w:t>0</w:t>
      </w:r>
      <w:r w:rsidRPr="001A6495">
        <w:rPr>
          <w:b/>
          <w:sz w:val="28"/>
          <w:szCs w:val="28"/>
        </w:rPr>
        <w:t xml:space="preserve">/2020/REIT - </w:t>
      </w:r>
      <w:r w:rsidR="00B21CD4">
        <w:rPr>
          <w:b/>
          <w:sz w:val="28"/>
          <w:szCs w:val="28"/>
        </w:rPr>
        <w:t>C</w:t>
      </w:r>
      <w:r w:rsidRPr="001A6495">
        <w:rPr>
          <w:b/>
          <w:sz w:val="28"/>
          <w:szCs w:val="28"/>
        </w:rPr>
        <w:t>EA/IFRO, DE 2</w:t>
      </w:r>
      <w:r w:rsidR="00281ED5">
        <w:rPr>
          <w:b/>
          <w:sz w:val="28"/>
          <w:szCs w:val="28"/>
        </w:rPr>
        <w:t>8</w:t>
      </w:r>
      <w:r w:rsidRPr="001A6495">
        <w:rPr>
          <w:b/>
          <w:sz w:val="28"/>
          <w:szCs w:val="28"/>
        </w:rPr>
        <w:t xml:space="preserve"> DE ABRIL DE 2020</w:t>
      </w:r>
    </w:p>
    <w:p w:rsidR="00D124DC" w:rsidRPr="001A6495" w:rsidRDefault="00D15F04">
      <w:pPr>
        <w:spacing w:before="239" w:line="360" w:lineRule="auto"/>
        <w:ind w:left="3954" w:right="3985" w:hanging="7"/>
        <w:jc w:val="center"/>
        <w:rPr>
          <w:b/>
          <w:sz w:val="24"/>
          <w:szCs w:val="24"/>
        </w:rPr>
      </w:pPr>
      <w:r w:rsidRPr="001A6495">
        <w:rPr>
          <w:b/>
          <w:sz w:val="24"/>
          <w:szCs w:val="24"/>
        </w:rPr>
        <w:t>ANEXO VI PROCURAÇÃO</w:t>
      </w:r>
      <w:r w:rsidRPr="001A6495">
        <w:rPr>
          <w:b/>
          <w:spacing w:val="-5"/>
          <w:sz w:val="24"/>
          <w:szCs w:val="24"/>
        </w:rPr>
        <w:t xml:space="preserve"> </w:t>
      </w:r>
      <w:r w:rsidRPr="001A6495">
        <w:rPr>
          <w:b/>
          <w:sz w:val="24"/>
          <w:szCs w:val="24"/>
        </w:rPr>
        <w:t>(MODELO)</w:t>
      </w:r>
    </w:p>
    <w:p w:rsidR="00D124DC" w:rsidRDefault="00D124DC">
      <w:pPr>
        <w:pStyle w:val="Corpodetexto"/>
        <w:spacing w:before="6"/>
        <w:rPr>
          <w:b/>
          <w:sz w:val="27"/>
        </w:rPr>
      </w:pPr>
    </w:p>
    <w:p w:rsidR="00D124DC" w:rsidRDefault="00D15F04" w:rsidP="00CF40A6">
      <w:pPr>
        <w:pStyle w:val="Corpodetexto"/>
        <w:tabs>
          <w:tab w:val="left" w:pos="8430"/>
        </w:tabs>
        <w:spacing w:line="360" w:lineRule="auto"/>
        <w:ind w:left="1482" w:right="1514"/>
        <w:jc w:val="both"/>
      </w:pPr>
      <w:r w:rsidRPr="001A6495">
        <w:t>Conforme subitens 11.</w:t>
      </w:r>
      <w:r w:rsidR="001A6495" w:rsidRPr="001A6495">
        <w:t>6</w:t>
      </w:r>
      <w:r w:rsidRPr="001A6495">
        <w:t>, do Edital do Processo Seletivo</w:t>
      </w:r>
      <w:r w:rsidR="001A6495" w:rsidRPr="001A6495">
        <w:t xml:space="preserve"> 2020/2</w:t>
      </w:r>
      <w:r>
        <w:t xml:space="preserve">  Cursos  </w:t>
      </w:r>
      <w:r w:rsidR="00281ED5">
        <w:t>Técnicos Subsequente ao Ensino Médio</w:t>
      </w:r>
      <w:r>
        <w:t>,</w:t>
      </w:r>
      <w:r>
        <w:rPr>
          <w:spacing w:val="34"/>
        </w:rPr>
        <w:t xml:space="preserve"> </w:t>
      </w:r>
      <w:r>
        <w:t>EU,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r>
        <w:rPr>
          <w:u w:val="single"/>
        </w:rPr>
        <w:t>nacionalidade</w:t>
      </w:r>
      <w:r>
        <w:t xml:space="preserve">, </w:t>
      </w:r>
      <w:r>
        <w:rPr>
          <w:u w:val="single"/>
        </w:rPr>
        <w:t>naturalidade</w:t>
      </w:r>
      <w:r>
        <w:t xml:space="preserve">, </w:t>
      </w:r>
      <w:r>
        <w:rPr>
          <w:u w:val="single"/>
        </w:rPr>
        <w:t>estado civil</w:t>
      </w:r>
      <w:r>
        <w:t xml:space="preserve">, RESIDENTE E DOMICILIADO EM </w:t>
      </w:r>
      <w:r>
        <w:rPr>
          <w:u w:val="single"/>
        </w:rPr>
        <w:t>cidade</w:t>
      </w:r>
      <w:r>
        <w:t xml:space="preserve">, </w:t>
      </w:r>
      <w:r>
        <w:rPr>
          <w:u w:val="single"/>
        </w:rPr>
        <w:t>estado</w:t>
      </w:r>
      <w:r>
        <w:t xml:space="preserve">, </w:t>
      </w:r>
      <w:r>
        <w:rPr>
          <w:u w:val="single"/>
        </w:rPr>
        <w:t>endereço completo</w:t>
      </w:r>
      <w:r>
        <w:t xml:space="preserve">, </w:t>
      </w:r>
      <w:r>
        <w:rPr>
          <w:u w:val="single"/>
        </w:rPr>
        <w:t>documento de identidade</w:t>
      </w:r>
      <w:r>
        <w:t xml:space="preserve">, </w:t>
      </w:r>
      <w:r>
        <w:rPr>
          <w:u w:val="single"/>
        </w:rPr>
        <w:t>CPF</w:t>
      </w:r>
      <w:r>
        <w:t xml:space="preserve">, NOMEIO MEU (MINHA) PROCURADOR(A) O SR(A). </w:t>
      </w:r>
      <w:r>
        <w:rPr>
          <w:u w:val="single"/>
        </w:rPr>
        <w:t>nome do(a) procurador(a)</w:t>
      </w:r>
      <w:r>
        <w:t xml:space="preserve">, </w:t>
      </w:r>
      <w:r>
        <w:rPr>
          <w:u w:val="single"/>
        </w:rPr>
        <w:t>nacionalidade</w:t>
      </w:r>
      <w:r>
        <w:t xml:space="preserve">, </w:t>
      </w:r>
      <w:r>
        <w:rPr>
          <w:u w:val="single"/>
        </w:rPr>
        <w:t>naturalidade</w:t>
      </w:r>
      <w:r>
        <w:t xml:space="preserve">, </w:t>
      </w:r>
      <w:r>
        <w:rPr>
          <w:u w:val="single"/>
        </w:rPr>
        <w:t>estado civil</w:t>
      </w:r>
      <w:r>
        <w:t xml:space="preserve">, RESIDENTE E DOMICILIADO EM </w:t>
      </w:r>
      <w:r>
        <w:rPr>
          <w:u w:val="single"/>
        </w:rPr>
        <w:t>cidade</w:t>
      </w:r>
      <w:r>
        <w:t xml:space="preserve">, </w:t>
      </w:r>
      <w:r>
        <w:rPr>
          <w:u w:val="single"/>
        </w:rPr>
        <w:t>estado</w:t>
      </w:r>
      <w:r>
        <w:t xml:space="preserve">, </w:t>
      </w:r>
      <w:r>
        <w:rPr>
          <w:u w:val="single"/>
        </w:rPr>
        <w:t>endereço completo</w:t>
      </w:r>
      <w:r>
        <w:t xml:space="preserve">, </w:t>
      </w:r>
      <w:r>
        <w:rPr>
          <w:u w:val="single"/>
        </w:rPr>
        <w:t>documento de identidade</w:t>
      </w:r>
      <w:r>
        <w:t xml:space="preserve">, </w:t>
      </w:r>
      <w:r>
        <w:rPr>
          <w:u w:val="single"/>
        </w:rPr>
        <w:t>CPF</w:t>
      </w:r>
      <w:r>
        <w:t>, para fins de matrícula junto ao Instituto Federal de Educação,</w:t>
      </w:r>
      <w:r>
        <w:rPr>
          <w:spacing w:val="8"/>
        </w:rPr>
        <w:t xml:space="preserve"> </w:t>
      </w:r>
      <w:r>
        <w:t>Ciência</w:t>
      </w:r>
      <w:r>
        <w:rPr>
          <w:spacing w:val="10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Tecnologia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Rondônia</w:t>
      </w:r>
      <w:r>
        <w:rPr>
          <w:spacing w:val="15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rPr>
          <w:i/>
        </w:rPr>
        <w:t>Campus</w:t>
      </w:r>
      <w:r>
        <w:rPr>
          <w:i/>
          <w:spacing w:val="9"/>
        </w:rPr>
        <w:t xml:space="preserve"> </w:t>
      </w:r>
      <w:r>
        <w:t>-</w:t>
      </w:r>
      <w:r w:rsidR="00CF40A6">
        <w:t xml:space="preserve"> ______________________</w:t>
      </w:r>
      <w:r>
        <w:t>, podendo em meu nome, assinar, requerer, instruir processos e responder quaisquer solicitações que lhes sejam</w:t>
      </w:r>
      <w:r>
        <w:rPr>
          <w:spacing w:val="-2"/>
        </w:rPr>
        <w:t xml:space="preserve"> </w:t>
      </w:r>
      <w:r>
        <w:t>apresentadas.</w:t>
      </w:r>
    </w:p>
    <w:p w:rsidR="00D124DC" w:rsidRDefault="00D124DC">
      <w:pPr>
        <w:pStyle w:val="Corpodetexto"/>
        <w:spacing w:before="10"/>
        <w:rPr>
          <w:sz w:val="27"/>
        </w:rPr>
      </w:pPr>
      <w:bookmarkStart w:id="0" w:name="_GoBack"/>
      <w:bookmarkEnd w:id="0"/>
    </w:p>
    <w:p w:rsidR="00D124DC" w:rsidRDefault="00D15F04">
      <w:pPr>
        <w:pStyle w:val="Corpodetexto"/>
        <w:tabs>
          <w:tab w:val="left" w:pos="3771"/>
          <w:tab w:val="left" w:pos="5186"/>
          <w:tab w:val="left" w:pos="7397"/>
          <w:tab w:val="left" w:pos="8405"/>
        </w:tabs>
        <w:spacing w:before="90"/>
        <w:ind w:left="35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–</w:t>
      </w:r>
      <w:r>
        <w:rPr>
          <w:spacing w:val="-1"/>
        </w:rPr>
        <w:t xml:space="preserve"> </w:t>
      </w:r>
      <w:r>
        <w:t>RO,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D124DC" w:rsidRDefault="00D15F04">
      <w:pPr>
        <w:tabs>
          <w:tab w:val="left" w:pos="5970"/>
          <w:tab w:val="left" w:pos="7290"/>
          <w:tab w:val="left" w:pos="9300"/>
        </w:tabs>
        <w:spacing w:before="3"/>
        <w:ind w:left="3222"/>
        <w:rPr>
          <w:sz w:val="18"/>
        </w:rPr>
      </w:pPr>
      <w:r>
        <w:rPr>
          <w:sz w:val="18"/>
        </w:rPr>
        <w:t>(cidade)</w:t>
      </w:r>
      <w:r>
        <w:rPr>
          <w:sz w:val="18"/>
        </w:rPr>
        <w:tab/>
        <w:t>(data)</w:t>
      </w:r>
      <w:r>
        <w:rPr>
          <w:sz w:val="18"/>
        </w:rPr>
        <w:tab/>
        <w:t>(mês)</w:t>
      </w:r>
      <w:r>
        <w:rPr>
          <w:sz w:val="18"/>
        </w:rPr>
        <w:tab/>
        <w:t>(ano)</w:t>
      </w:r>
    </w:p>
    <w:p w:rsidR="00D124DC" w:rsidRDefault="00D124DC">
      <w:pPr>
        <w:pStyle w:val="Corpodetexto"/>
        <w:rPr>
          <w:sz w:val="20"/>
        </w:rPr>
      </w:pPr>
    </w:p>
    <w:p w:rsidR="00D124DC" w:rsidRDefault="00D124DC">
      <w:pPr>
        <w:pStyle w:val="Corpodetexto"/>
        <w:rPr>
          <w:sz w:val="20"/>
        </w:rPr>
      </w:pPr>
    </w:p>
    <w:p w:rsidR="00D124DC" w:rsidRDefault="00D124DC">
      <w:pPr>
        <w:pStyle w:val="Corpodetexto"/>
        <w:rPr>
          <w:sz w:val="20"/>
        </w:rPr>
      </w:pPr>
    </w:p>
    <w:p w:rsidR="00D124DC" w:rsidRDefault="00D15F04">
      <w:pPr>
        <w:pStyle w:val="Corpodetexto"/>
        <w:spacing w:before="140"/>
        <w:ind w:left="356" w:right="391"/>
        <w:jc w:val="center"/>
      </w:pPr>
      <w:r>
        <w:t>&lt;Assinatura conforme consta no documento de identidade&gt;</w:t>
      </w:r>
    </w:p>
    <w:p w:rsidR="00D124DC" w:rsidRDefault="00D15F04">
      <w:pPr>
        <w:pStyle w:val="Corpodetexto"/>
        <w:spacing w:before="137"/>
        <w:ind w:left="356" w:right="392"/>
        <w:jc w:val="center"/>
      </w:pPr>
      <w:r>
        <w:t>&lt;Registrar em Cartório&gt;</w:t>
      </w:r>
    </w:p>
    <w:p w:rsidR="00D124DC" w:rsidRDefault="00D124DC">
      <w:pPr>
        <w:pStyle w:val="Corpodetexto"/>
        <w:rPr>
          <w:sz w:val="20"/>
        </w:rPr>
      </w:pPr>
    </w:p>
    <w:p w:rsidR="00D124DC" w:rsidRDefault="00D124DC">
      <w:pPr>
        <w:pStyle w:val="Corpodetexto"/>
        <w:rPr>
          <w:sz w:val="20"/>
        </w:rPr>
      </w:pPr>
    </w:p>
    <w:p w:rsidR="00D124DC" w:rsidRDefault="00D124DC">
      <w:pPr>
        <w:pStyle w:val="Corpodetexto"/>
        <w:spacing w:before="1"/>
        <w:rPr>
          <w:sz w:val="23"/>
        </w:rPr>
      </w:pPr>
    </w:p>
    <w:p w:rsidR="00D124DC" w:rsidRDefault="00D15F04">
      <w:pPr>
        <w:ind w:left="792"/>
        <w:rPr>
          <w:b/>
          <w:sz w:val="18"/>
        </w:rPr>
      </w:pPr>
      <w:r>
        <w:rPr>
          <w:b/>
          <w:color w:val="FF0000"/>
          <w:sz w:val="18"/>
          <w:u w:val="single" w:color="FF0000"/>
        </w:rPr>
        <w:t>ATENÇÃO:</w:t>
      </w:r>
    </w:p>
    <w:p w:rsidR="00D124DC" w:rsidRDefault="00D124DC">
      <w:pPr>
        <w:pStyle w:val="Corpodetexto"/>
        <w:spacing w:before="4"/>
        <w:rPr>
          <w:b/>
          <w:sz w:val="12"/>
        </w:rPr>
      </w:pPr>
    </w:p>
    <w:p w:rsidR="00281ED5" w:rsidRDefault="00281ED5" w:rsidP="00281ED5">
      <w:pPr>
        <w:pStyle w:val="PargrafodaLista"/>
        <w:numPr>
          <w:ilvl w:val="0"/>
          <w:numId w:val="1"/>
        </w:numPr>
        <w:tabs>
          <w:tab w:val="left" w:pos="1514"/>
        </w:tabs>
        <w:ind w:right="690"/>
        <w:jc w:val="both"/>
        <w:rPr>
          <w:sz w:val="18"/>
        </w:rPr>
      </w:pPr>
      <w:r>
        <w:rPr>
          <w:sz w:val="18"/>
        </w:rPr>
        <w:t>Caso não seja possível a presença do candidato, este poderá ser representado por meio uma procuração específica para sua matrícula.</w:t>
      </w:r>
    </w:p>
    <w:p w:rsidR="00D124DC" w:rsidRDefault="00D15F04">
      <w:pPr>
        <w:pStyle w:val="PargrafodaLista"/>
        <w:numPr>
          <w:ilvl w:val="0"/>
          <w:numId w:val="1"/>
        </w:numPr>
        <w:tabs>
          <w:tab w:val="left" w:pos="1513"/>
          <w:tab w:val="left" w:pos="1514"/>
        </w:tabs>
        <w:spacing w:before="93" w:line="207" w:lineRule="exact"/>
        <w:ind w:hanging="361"/>
        <w:rPr>
          <w:sz w:val="18"/>
        </w:rPr>
      </w:pPr>
      <w:r>
        <w:rPr>
          <w:sz w:val="18"/>
        </w:rPr>
        <w:t>Deverão acompanhar a</w:t>
      </w:r>
      <w:r>
        <w:rPr>
          <w:spacing w:val="1"/>
          <w:sz w:val="18"/>
        </w:rPr>
        <w:t xml:space="preserve"> </w:t>
      </w:r>
      <w:r>
        <w:rPr>
          <w:sz w:val="18"/>
        </w:rPr>
        <w:t>Procuração:</w:t>
      </w:r>
    </w:p>
    <w:p w:rsidR="00D124DC" w:rsidRDefault="00D15F04">
      <w:pPr>
        <w:pStyle w:val="PargrafodaLista"/>
        <w:numPr>
          <w:ilvl w:val="1"/>
          <w:numId w:val="1"/>
        </w:numPr>
        <w:tabs>
          <w:tab w:val="left" w:pos="1873"/>
          <w:tab w:val="left" w:pos="1874"/>
        </w:tabs>
        <w:spacing w:line="207" w:lineRule="exact"/>
        <w:ind w:hanging="361"/>
        <w:rPr>
          <w:sz w:val="18"/>
        </w:rPr>
      </w:pPr>
      <w:r>
        <w:rPr>
          <w:sz w:val="18"/>
        </w:rPr>
        <w:t>Documento de Identidade e CPF autenticados do</w:t>
      </w:r>
      <w:r>
        <w:rPr>
          <w:spacing w:val="-9"/>
          <w:sz w:val="18"/>
        </w:rPr>
        <w:t xml:space="preserve"> </w:t>
      </w:r>
      <w:r>
        <w:rPr>
          <w:sz w:val="18"/>
        </w:rPr>
        <w:t>candidato;</w:t>
      </w:r>
    </w:p>
    <w:p w:rsidR="00281ED5" w:rsidRDefault="00281ED5">
      <w:pPr>
        <w:pStyle w:val="PargrafodaLista"/>
        <w:numPr>
          <w:ilvl w:val="1"/>
          <w:numId w:val="1"/>
        </w:numPr>
        <w:tabs>
          <w:tab w:val="left" w:pos="1873"/>
          <w:tab w:val="left" w:pos="1874"/>
        </w:tabs>
        <w:spacing w:line="207" w:lineRule="exact"/>
        <w:ind w:hanging="361"/>
        <w:rPr>
          <w:sz w:val="18"/>
        </w:rPr>
      </w:pPr>
      <w:r>
        <w:t>Documento de Identidade e CPF autenticado do responsável legalmente investido;</w:t>
      </w:r>
    </w:p>
    <w:p w:rsidR="00D124DC" w:rsidRDefault="00D15F04">
      <w:pPr>
        <w:pStyle w:val="PargrafodaLista"/>
        <w:numPr>
          <w:ilvl w:val="1"/>
          <w:numId w:val="1"/>
        </w:numPr>
        <w:tabs>
          <w:tab w:val="left" w:pos="1873"/>
          <w:tab w:val="left" w:pos="1874"/>
        </w:tabs>
        <w:spacing w:before="1"/>
        <w:ind w:right="686"/>
        <w:rPr>
          <w:sz w:val="18"/>
        </w:rPr>
      </w:pPr>
      <w:r>
        <w:rPr>
          <w:sz w:val="18"/>
        </w:rPr>
        <w:t>Documento de Identidade e CPF do procurador (original e cópia – a serem autenticados no momento da matrícula, por um servidor do</w:t>
      </w:r>
      <w:r>
        <w:rPr>
          <w:spacing w:val="-2"/>
          <w:sz w:val="18"/>
        </w:rPr>
        <w:t xml:space="preserve"> </w:t>
      </w:r>
      <w:r>
        <w:rPr>
          <w:sz w:val="18"/>
        </w:rPr>
        <w:t>IFRO).</w:t>
      </w:r>
    </w:p>
    <w:p w:rsidR="00D124DC" w:rsidRDefault="00D15F04">
      <w:pPr>
        <w:pStyle w:val="PargrafodaLista"/>
        <w:numPr>
          <w:ilvl w:val="0"/>
          <w:numId w:val="1"/>
        </w:numPr>
        <w:tabs>
          <w:tab w:val="left" w:pos="1514"/>
        </w:tabs>
        <w:spacing w:before="2"/>
        <w:ind w:right="692"/>
        <w:jc w:val="both"/>
        <w:rPr>
          <w:sz w:val="18"/>
        </w:rPr>
      </w:pPr>
      <w:r>
        <w:rPr>
          <w:sz w:val="18"/>
        </w:rPr>
        <w:t>Em hipótese alguma será realizada a matrícula por outrem sem uma procuração específica ou conforme modelo disposto no Anexo VI do</w:t>
      </w:r>
      <w:r>
        <w:rPr>
          <w:spacing w:val="-1"/>
          <w:sz w:val="18"/>
        </w:rPr>
        <w:t xml:space="preserve"> </w:t>
      </w:r>
      <w:r>
        <w:rPr>
          <w:sz w:val="18"/>
        </w:rPr>
        <w:t>Edital.</w:t>
      </w:r>
    </w:p>
    <w:p w:rsidR="00D124DC" w:rsidRDefault="00D124DC">
      <w:pPr>
        <w:pStyle w:val="Corpodetexto"/>
        <w:rPr>
          <w:sz w:val="20"/>
        </w:rPr>
      </w:pPr>
    </w:p>
    <w:p w:rsidR="00D124DC" w:rsidRDefault="00D124DC">
      <w:pPr>
        <w:pStyle w:val="Corpodetexto"/>
        <w:rPr>
          <w:sz w:val="20"/>
        </w:rPr>
      </w:pPr>
    </w:p>
    <w:p w:rsidR="00D124DC" w:rsidRDefault="00D124DC">
      <w:pPr>
        <w:pStyle w:val="Corpodetexto"/>
        <w:rPr>
          <w:sz w:val="20"/>
        </w:rPr>
      </w:pPr>
    </w:p>
    <w:p w:rsidR="00D124DC" w:rsidRDefault="00D124DC">
      <w:pPr>
        <w:pStyle w:val="Corpodetexto"/>
        <w:rPr>
          <w:sz w:val="20"/>
        </w:rPr>
      </w:pPr>
    </w:p>
    <w:p w:rsidR="00D124DC" w:rsidRDefault="00214095">
      <w:pPr>
        <w:pStyle w:val="Corpodetexto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1012190</wp:posOffset>
                </wp:positionH>
                <wp:positionV relativeFrom="paragraph">
                  <wp:posOffset>213995</wp:posOffset>
                </wp:positionV>
                <wp:extent cx="5535295" cy="63944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5295" cy="63944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663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124DC" w:rsidRDefault="00D15F04">
                            <w:pPr>
                              <w:spacing w:before="35"/>
                              <w:ind w:left="1843" w:right="1843"/>
                              <w:jc w:val="center"/>
                              <w:rPr>
                                <w:rFonts w:ascii="Lucida Sans Unicode" w:hAnsi="Lucida Sans Unicode"/>
                                <w:sz w:val="16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006633"/>
                                <w:sz w:val="16"/>
                              </w:rPr>
                              <w:t>Instituto Federal de Educação, Ciência e Tecnologia de Rondônia Reitoria – Telefone: (69) 2182-9601</w:t>
                            </w:r>
                          </w:p>
                          <w:p w:rsidR="00171064" w:rsidRDefault="00D15F04">
                            <w:pPr>
                              <w:spacing w:before="1"/>
                              <w:ind w:left="690" w:right="690"/>
                              <w:jc w:val="center"/>
                              <w:rPr>
                                <w:rFonts w:ascii="Lucida Sans Unicode" w:hAnsi="Lucida Sans Unicode"/>
                                <w:color w:val="006633"/>
                                <w:sz w:val="16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006633"/>
                                <w:sz w:val="16"/>
                              </w:rPr>
                              <w:t xml:space="preserve">Av. </w:t>
                            </w:r>
                            <w:r w:rsidR="00CF40A6">
                              <w:rPr>
                                <w:rFonts w:ascii="Lucida Sans Unicode" w:hAnsi="Lucida Sans Unicode"/>
                                <w:color w:val="006633"/>
                                <w:sz w:val="16"/>
                              </w:rPr>
                              <w:t>Tiradentes, 3009 – Bairro Industrial – Cep. 76921-001</w:t>
                            </w:r>
                          </w:p>
                          <w:p w:rsidR="00D124DC" w:rsidRDefault="00D15F04">
                            <w:pPr>
                              <w:spacing w:before="1"/>
                              <w:ind w:left="690" w:right="690"/>
                              <w:jc w:val="center"/>
                              <w:rPr>
                                <w:rFonts w:ascii="Lucida Sans Unicode" w:hAnsi="Lucida Sans Unicode"/>
                                <w:sz w:val="16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006633"/>
                                <w:sz w:val="16"/>
                              </w:rPr>
                              <w:t xml:space="preserve"> – Porto Velho/RO</w:t>
                            </w:r>
                          </w:p>
                          <w:p w:rsidR="00D124DC" w:rsidRDefault="00D15F04">
                            <w:pPr>
                              <w:spacing w:before="2" w:line="211" w:lineRule="exact"/>
                              <w:ind w:left="1842" w:right="1843"/>
                              <w:jc w:val="center"/>
                              <w:rPr>
                                <w:rFonts w:ascii="Lucida Sans Unicode"/>
                                <w:sz w:val="16"/>
                              </w:rPr>
                            </w:pPr>
                            <w:r>
                              <w:rPr>
                                <w:rFonts w:ascii="Lucida Sans Unicode"/>
                                <w:color w:val="006633"/>
                                <w:sz w:val="16"/>
                              </w:rPr>
                              <w:t xml:space="preserve">E-mail: </w:t>
                            </w:r>
                            <w:hyperlink r:id="rId6">
                              <w:r>
                                <w:rPr>
                                  <w:rFonts w:ascii="Lucida Sans Unicode"/>
                                  <w:color w:val="006633"/>
                                  <w:sz w:val="16"/>
                                </w:rPr>
                                <w:t xml:space="preserve">reitoria@ifro.edu.br </w:t>
                              </w:r>
                            </w:hyperlink>
                            <w:r>
                              <w:rPr>
                                <w:rFonts w:ascii="Lucida Sans Unicode"/>
                                <w:color w:val="006633"/>
                                <w:sz w:val="16"/>
                              </w:rPr>
                              <w:t xml:space="preserve">/ Site: </w:t>
                            </w:r>
                            <w:hyperlink r:id="rId7">
                              <w:r>
                                <w:rPr>
                                  <w:rFonts w:ascii="Lucida Sans Unicode"/>
                                  <w:color w:val="006633"/>
                                  <w:sz w:val="16"/>
                                </w:rPr>
                                <w:t>www.ifro.edu.br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9.7pt;margin-top:16.85pt;width:435.85pt;height:50.3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" filled="f" strokecolor="#063" strokeweight=".96pt">
                <v:textbox inset="0,0,0,0">
                  <w:txbxContent>
                    <w:p w:rsidR="00D124DC" w:rsidRDefault="00D15F04">
                      <w:pPr>
                        <w:spacing w:before="35"/>
                        <w:ind w:left="1843" w:right="1843"/>
                        <w:jc w:val="center"/>
                        <w:rPr>
                          <w:rFonts w:ascii="Lucida Sans Unicode" w:hAnsi="Lucida Sans Unicode"/>
                          <w:sz w:val="16"/>
                        </w:rPr>
                      </w:pPr>
                      <w:r>
                        <w:rPr>
                          <w:rFonts w:ascii="Lucida Sans Unicode" w:hAnsi="Lucida Sans Unicode"/>
                          <w:color w:val="006633"/>
                          <w:sz w:val="16"/>
                        </w:rPr>
                        <w:t>Instituto Federal de Educação, Ciência e Tecnologia de Rondônia Reitoria – Telefone: (69) 2182-9601</w:t>
                      </w:r>
                    </w:p>
                    <w:p w:rsidR="00171064" w:rsidRDefault="00D15F04">
                      <w:pPr>
                        <w:spacing w:before="1"/>
                        <w:ind w:left="690" w:right="690"/>
                        <w:jc w:val="center"/>
                        <w:rPr>
                          <w:rFonts w:ascii="Lucida Sans Unicode" w:hAnsi="Lucida Sans Unicode"/>
                          <w:color w:val="006633"/>
                          <w:sz w:val="16"/>
                        </w:rPr>
                      </w:pPr>
                      <w:r>
                        <w:rPr>
                          <w:rFonts w:ascii="Lucida Sans Unicode" w:hAnsi="Lucida Sans Unicode"/>
                          <w:color w:val="006633"/>
                          <w:sz w:val="16"/>
                        </w:rPr>
                        <w:t xml:space="preserve">Av. </w:t>
                      </w:r>
                      <w:r w:rsidR="00CF40A6">
                        <w:rPr>
                          <w:rFonts w:ascii="Lucida Sans Unicode" w:hAnsi="Lucida Sans Unicode"/>
                          <w:color w:val="006633"/>
                          <w:sz w:val="16"/>
                        </w:rPr>
                        <w:t>Tiradentes, 3009 – Bairro Industrial – Cep. 76921-001</w:t>
                      </w:r>
                    </w:p>
                    <w:p w:rsidR="00D124DC" w:rsidRDefault="00D15F04">
                      <w:pPr>
                        <w:spacing w:before="1"/>
                        <w:ind w:left="690" w:right="690"/>
                        <w:jc w:val="center"/>
                        <w:rPr>
                          <w:rFonts w:ascii="Lucida Sans Unicode" w:hAnsi="Lucida Sans Unicode"/>
                          <w:sz w:val="16"/>
                        </w:rPr>
                      </w:pPr>
                      <w:r>
                        <w:rPr>
                          <w:rFonts w:ascii="Lucida Sans Unicode" w:hAnsi="Lucida Sans Unicode"/>
                          <w:color w:val="006633"/>
                          <w:sz w:val="16"/>
                        </w:rPr>
                        <w:t xml:space="preserve"> – Porto Velho/RO</w:t>
                      </w:r>
                    </w:p>
                    <w:p w:rsidR="00D124DC" w:rsidRDefault="00D15F04">
                      <w:pPr>
                        <w:spacing w:before="2" w:line="211" w:lineRule="exact"/>
                        <w:ind w:left="1842" w:right="1843"/>
                        <w:jc w:val="center"/>
                        <w:rPr>
                          <w:rFonts w:ascii="Lucida Sans Unicode"/>
                          <w:sz w:val="16"/>
                        </w:rPr>
                      </w:pPr>
                      <w:r>
                        <w:rPr>
                          <w:rFonts w:ascii="Lucida Sans Unicode"/>
                          <w:color w:val="006633"/>
                          <w:sz w:val="16"/>
                        </w:rPr>
                        <w:t xml:space="preserve">E-mail: </w:t>
                      </w:r>
                      <w:hyperlink r:id="rId8">
                        <w:r>
                          <w:rPr>
                            <w:rFonts w:ascii="Lucida Sans Unicode"/>
                            <w:color w:val="006633"/>
                            <w:sz w:val="16"/>
                          </w:rPr>
                          <w:t xml:space="preserve">reitoria@ifro.edu.br </w:t>
                        </w:r>
                      </w:hyperlink>
                      <w:r>
                        <w:rPr>
                          <w:rFonts w:ascii="Lucida Sans Unicode"/>
                          <w:color w:val="006633"/>
                          <w:sz w:val="16"/>
                        </w:rPr>
                        <w:t xml:space="preserve">/ Site: </w:t>
                      </w:r>
                      <w:hyperlink r:id="rId9">
                        <w:r>
                          <w:rPr>
                            <w:rFonts w:ascii="Lucida Sans Unicode"/>
                            <w:color w:val="006633"/>
                            <w:sz w:val="16"/>
                          </w:rPr>
                          <w:t>www.ifro.edu.br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D124DC">
      <w:type w:val="continuous"/>
      <w:pgSz w:w="11900" w:h="16850"/>
      <w:pgMar w:top="160" w:right="18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F8406B"/>
    <w:multiLevelType w:val="hybridMultilevel"/>
    <w:tmpl w:val="16D085EE"/>
    <w:lvl w:ilvl="0" w:tplc="891ECDDC">
      <w:start w:val="1"/>
      <w:numFmt w:val="decimal"/>
      <w:lvlText w:val="%1)"/>
      <w:lvlJc w:val="left"/>
      <w:pPr>
        <w:ind w:left="1513" w:hanging="36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8"/>
        <w:szCs w:val="18"/>
        <w:lang w:val="pt-PT" w:eastAsia="pt-PT" w:bidi="pt-PT"/>
      </w:rPr>
    </w:lvl>
    <w:lvl w:ilvl="1" w:tplc="F37EB9B2">
      <w:start w:val="1"/>
      <w:numFmt w:val="lowerLetter"/>
      <w:lvlText w:val="%2)"/>
      <w:lvlJc w:val="left"/>
      <w:pPr>
        <w:ind w:left="1873" w:hanging="36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18"/>
        <w:szCs w:val="18"/>
        <w:lang w:val="pt-PT" w:eastAsia="pt-PT" w:bidi="pt-PT"/>
      </w:rPr>
    </w:lvl>
    <w:lvl w:ilvl="2" w:tplc="536CAEE0">
      <w:numFmt w:val="bullet"/>
      <w:lvlText w:val="•"/>
      <w:lvlJc w:val="left"/>
      <w:pPr>
        <w:ind w:left="2948" w:hanging="360"/>
      </w:pPr>
      <w:rPr>
        <w:rFonts w:hint="default"/>
        <w:lang w:val="pt-PT" w:eastAsia="pt-PT" w:bidi="pt-PT"/>
      </w:rPr>
    </w:lvl>
    <w:lvl w:ilvl="3" w:tplc="5498B364">
      <w:numFmt w:val="bullet"/>
      <w:lvlText w:val="•"/>
      <w:lvlJc w:val="left"/>
      <w:pPr>
        <w:ind w:left="4017" w:hanging="360"/>
      </w:pPr>
      <w:rPr>
        <w:rFonts w:hint="default"/>
        <w:lang w:val="pt-PT" w:eastAsia="pt-PT" w:bidi="pt-PT"/>
      </w:rPr>
    </w:lvl>
    <w:lvl w:ilvl="4" w:tplc="B8FAE218">
      <w:numFmt w:val="bullet"/>
      <w:lvlText w:val="•"/>
      <w:lvlJc w:val="left"/>
      <w:pPr>
        <w:ind w:left="5086" w:hanging="360"/>
      </w:pPr>
      <w:rPr>
        <w:rFonts w:hint="default"/>
        <w:lang w:val="pt-PT" w:eastAsia="pt-PT" w:bidi="pt-PT"/>
      </w:rPr>
    </w:lvl>
    <w:lvl w:ilvl="5" w:tplc="558C642E">
      <w:numFmt w:val="bullet"/>
      <w:lvlText w:val="•"/>
      <w:lvlJc w:val="left"/>
      <w:pPr>
        <w:ind w:left="6155" w:hanging="360"/>
      </w:pPr>
      <w:rPr>
        <w:rFonts w:hint="default"/>
        <w:lang w:val="pt-PT" w:eastAsia="pt-PT" w:bidi="pt-PT"/>
      </w:rPr>
    </w:lvl>
    <w:lvl w:ilvl="6" w:tplc="D55A94C8">
      <w:numFmt w:val="bullet"/>
      <w:lvlText w:val="•"/>
      <w:lvlJc w:val="left"/>
      <w:pPr>
        <w:ind w:left="7224" w:hanging="360"/>
      </w:pPr>
      <w:rPr>
        <w:rFonts w:hint="default"/>
        <w:lang w:val="pt-PT" w:eastAsia="pt-PT" w:bidi="pt-PT"/>
      </w:rPr>
    </w:lvl>
    <w:lvl w:ilvl="7" w:tplc="5DFCEA62">
      <w:numFmt w:val="bullet"/>
      <w:lvlText w:val="•"/>
      <w:lvlJc w:val="left"/>
      <w:pPr>
        <w:ind w:left="8292" w:hanging="360"/>
      </w:pPr>
      <w:rPr>
        <w:rFonts w:hint="default"/>
        <w:lang w:val="pt-PT" w:eastAsia="pt-PT" w:bidi="pt-PT"/>
      </w:rPr>
    </w:lvl>
    <w:lvl w:ilvl="8" w:tplc="5F3E3E0C">
      <w:numFmt w:val="bullet"/>
      <w:lvlText w:val="•"/>
      <w:lvlJc w:val="left"/>
      <w:pPr>
        <w:ind w:left="9361" w:hanging="360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4DC"/>
    <w:rsid w:val="00035662"/>
    <w:rsid w:val="00171064"/>
    <w:rsid w:val="001A6495"/>
    <w:rsid w:val="00214095"/>
    <w:rsid w:val="00281ED5"/>
    <w:rsid w:val="004179EF"/>
    <w:rsid w:val="00A12F4C"/>
    <w:rsid w:val="00B21CD4"/>
    <w:rsid w:val="00CF40A6"/>
    <w:rsid w:val="00D124DC"/>
    <w:rsid w:val="00D1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B10E"/>
  <w15:docId w15:val="{52C9A55F-5923-4E17-BE20-C34D9C11D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513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Forte">
    <w:name w:val="Strong"/>
    <w:basedOn w:val="Fontepargpadro"/>
    <w:uiPriority w:val="22"/>
    <w:qFormat/>
    <w:rsid w:val="001A64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itoria@ifro.edu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fro.edu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itoria@ifro.edu.b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fro.edu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Collien Rodrigo de Oliveira Nery</dc:creator>
  <cp:lastModifiedBy>Wilka Alexandra de Lima Campos</cp:lastModifiedBy>
  <cp:revision>2</cp:revision>
  <dcterms:created xsi:type="dcterms:W3CDTF">2020-04-30T14:01:00Z</dcterms:created>
  <dcterms:modified xsi:type="dcterms:W3CDTF">2020-04-30T14:01:00Z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2020-04-28T00:00:00Z</vt:filetime>
  </property>
</Properties>
</file>